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F413BF">
      <w:pPr>
        <w:spacing w:line="360" w:lineRule="auto"/>
        <w:ind w:right="25" w:rightChars="12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附件2：</w:t>
      </w:r>
    </w:p>
    <w:p w14:paraId="52B0726C">
      <w:pPr>
        <w:spacing w:before="156" w:beforeLines="50" w:after="156" w:afterLines="50" w:line="420" w:lineRule="auto"/>
        <w:jc w:val="center"/>
        <w:rPr>
          <w:rFonts w:ascii="黑体" w:hAnsi="黑体" w:eastAsia="黑体"/>
          <w:b/>
          <w:sz w:val="32"/>
          <w:szCs w:val="32"/>
        </w:rPr>
      </w:pPr>
      <w:bookmarkStart w:id="0" w:name="_GoBack"/>
      <w:r>
        <w:rPr>
          <w:rFonts w:hint="eastAsia" w:ascii="黑体" w:hAnsi="黑体" w:eastAsia="黑体"/>
          <w:b/>
          <w:sz w:val="32"/>
          <w:szCs w:val="32"/>
        </w:rPr>
        <w:t>湖州师范</w:t>
      </w:r>
      <w:r>
        <w:rPr>
          <w:rFonts w:hint="eastAsia" w:ascii="黑体" w:hAnsi="黑体" w:eastAsia="黑体"/>
          <w:b/>
          <w:sz w:val="32"/>
          <w:szCs w:val="32"/>
          <w:lang w:val="en-US" w:eastAsia="zh-CN"/>
        </w:rPr>
        <w:t>大学</w:t>
      </w:r>
      <w:r>
        <w:rPr>
          <w:rFonts w:hint="eastAsia" w:ascii="黑体" w:hAnsi="黑体" w:eastAsia="黑体"/>
          <w:b/>
          <w:sz w:val="32"/>
          <w:szCs w:val="32"/>
        </w:rPr>
        <w:t>青年教师助讲培养计划表</w:t>
      </w:r>
    </w:p>
    <w:bookmarkEnd w:id="0"/>
    <w:tbl>
      <w:tblPr>
        <w:tblStyle w:val="4"/>
        <w:tblW w:w="918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0"/>
        <w:gridCol w:w="28"/>
        <w:gridCol w:w="381"/>
        <w:gridCol w:w="1437"/>
        <w:gridCol w:w="12"/>
        <w:gridCol w:w="887"/>
        <w:gridCol w:w="11"/>
        <w:gridCol w:w="1066"/>
        <w:gridCol w:w="899"/>
        <w:gridCol w:w="550"/>
        <w:gridCol w:w="1938"/>
      </w:tblGrid>
      <w:tr w14:paraId="1BC5E3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200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F2C754">
            <w:pPr>
              <w:ind w:left="-143" w:leftChars="-68"/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培养对象姓名</w:t>
            </w:r>
          </w:p>
        </w:tc>
        <w:tc>
          <w:tcPr>
            <w:tcW w:w="183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63AA3B">
            <w:pPr>
              <w:spacing w:line="420" w:lineRule="auto"/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89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0D13DA">
            <w:pPr>
              <w:spacing w:line="420" w:lineRule="auto"/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性别</w:t>
            </w:r>
          </w:p>
        </w:tc>
        <w:tc>
          <w:tcPr>
            <w:tcW w:w="10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D5BEC3">
            <w:pPr>
              <w:spacing w:line="420" w:lineRule="auto"/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144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931B2F">
            <w:pPr>
              <w:spacing w:line="420" w:lineRule="auto"/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出生年月</w:t>
            </w:r>
          </w:p>
        </w:tc>
        <w:tc>
          <w:tcPr>
            <w:tcW w:w="1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C1ECAA">
            <w:pPr>
              <w:spacing w:line="420" w:lineRule="auto"/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</w:tr>
      <w:tr w14:paraId="2324FC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200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AFF2C1">
            <w:pPr>
              <w:spacing w:line="360" w:lineRule="exact"/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学历/学位</w:t>
            </w:r>
          </w:p>
        </w:tc>
        <w:tc>
          <w:tcPr>
            <w:tcW w:w="272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D2169F">
            <w:pPr>
              <w:spacing w:line="360" w:lineRule="exact"/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10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5D865E">
            <w:pPr>
              <w:spacing w:line="360" w:lineRule="exact"/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职称</w:t>
            </w:r>
          </w:p>
        </w:tc>
        <w:tc>
          <w:tcPr>
            <w:tcW w:w="338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EBD6A7">
            <w:pPr>
              <w:spacing w:line="360" w:lineRule="exact"/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</w:tr>
      <w:tr w14:paraId="0FB8C8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238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37A9CC">
            <w:pPr>
              <w:spacing w:line="360" w:lineRule="exact"/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所属学院（系）</w:t>
            </w:r>
          </w:p>
        </w:tc>
        <w:tc>
          <w:tcPr>
            <w:tcW w:w="341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3B5923">
            <w:pPr>
              <w:spacing w:line="360" w:lineRule="exact"/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FF0179">
            <w:pPr>
              <w:spacing w:line="360" w:lineRule="exact"/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学科</w:t>
            </w:r>
          </w:p>
        </w:tc>
        <w:tc>
          <w:tcPr>
            <w:tcW w:w="24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6F523B">
            <w:pPr>
              <w:spacing w:line="360" w:lineRule="exact"/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</w:tr>
      <w:tr w14:paraId="5C31E1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238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5C7E52">
            <w:pPr>
              <w:spacing w:line="360" w:lineRule="exact"/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到校工作时间</w:t>
            </w:r>
          </w:p>
        </w:tc>
        <w:tc>
          <w:tcPr>
            <w:tcW w:w="233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3A3256">
            <w:pPr>
              <w:spacing w:line="360" w:lineRule="exact"/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197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96F0F7">
            <w:pPr>
              <w:spacing w:line="360" w:lineRule="exact"/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培养起止时间</w:t>
            </w:r>
          </w:p>
        </w:tc>
        <w:tc>
          <w:tcPr>
            <w:tcW w:w="24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707F40">
            <w:pPr>
              <w:spacing w:line="360" w:lineRule="exact"/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</w:tr>
      <w:tr w14:paraId="71107D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238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35FCD2">
            <w:pPr>
              <w:spacing w:line="360" w:lineRule="exact"/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指导教师姓名</w:t>
            </w:r>
          </w:p>
        </w:tc>
        <w:tc>
          <w:tcPr>
            <w:tcW w:w="14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B54CF5">
            <w:pPr>
              <w:spacing w:line="360" w:lineRule="exact"/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8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0472E6">
            <w:pPr>
              <w:spacing w:line="360" w:lineRule="exact"/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性别</w:t>
            </w:r>
          </w:p>
        </w:tc>
        <w:tc>
          <w:tcPr>
            <w:tcW w:w="10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2708B0">
            <w:pPr>
              <w:spacing w:line="360" w:lineRule="exact"/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308A29">
            <w:pPr>
              <w:spacing w:line="360" w:lineRule="exact"/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职称</w:t>
            </w:r>
          </w:p>
        </w:tc>
        <w:tc>
          <w:tcPr>
            <w:tcW w:w="24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0E454D">
            <w:pPr>
              <w:spacing w:line="360" w:lineRule="exact"/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</w:tr>
      <w:tr w14:paraId="7A808D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28" w:hRule="atLeast"/>
          <w:jc w:val="center"/>
        </w:trPr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B34060">
            <w:pPr>
              <w:spacing w:line="360" w:lineRule="exact"/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培养计划</w:t>
            </w:r>
          </w:p>
        </w:tc>
        <w:tc>
          <w:tcPr>
            <w:tcW w:w="7209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A62456F">
            <w:pPr>
              <w:spacing w:line="360" w:lineRule="exact"/>
              <w:rPr>
                <w:rFonts w:asciiTheme="minorEastAsia" w:hAnsiTheme="minorEastAsia" w:eastAsiaTheme="minorEastAsia"/>
                <w:sz w:val="24"/>
              </w:rPr>
            </w:pPr>
          </w:p>
          <w:p w14:paraId="6D8E2530">
            <w:pPr>
              <w:spacing w:line="360" w:lineRule="exact"/>
              <w:rPr>
                <w:rFonts w:asciiTheme="minorEastAsia" w:hAnsiTheme="minorEastAsia" w:eastAsiaTheme="minorEastAsia"/>
                <w:sz w:val="24"/>
              </w:rPr>
            </w:pPr>
          </w:p>
          <w:p w14:paraId="7D6C761F">
            <w:pPr>
              <w:spacing w:line="360" w:lineRule="exact"/>
              <w:rPr>
                <w:rFonts w:asciiTheme="minorEastAsia" w:hAnsiTheme="minorEastAsia" w:eastAsiaTheme="minorEastAsia"/>
                <w:sz w:val="24"/>
              </w:rPr>
            </w:pPr>
          </w:p>
          <w:p w14:paraId="7021A81F">
            <w:pPr>
              <w:spacing w:line="360" w:lineRule="exact"/>
              <w:rPr>
                <w:rFonts w:asciiTheme="minorEastAsia" w:hAnsiTheme="minorEastAsia" w:eastAsiaTheme="minorEastAsia"/>
                <w:sz w:val="24"/>
              </w:rPr>
            </w:pPr>
          </w:p>
          <w:p w14:paraId="11015875">
            <w:pPr>
              <w:spacing w:line="360" w:lineRule="exact"/>
              <w:rPr>
                <w:rFonts w:asciiTheme="minorEastAsia" w:hAnsiTheme="minorEastAsia" w:eastAsiaTheme="minorEastAsia"/>
                <w:sz w:val="24"/>
              </w:rPr>
            </w:pPr>
          </w:p>
          <w:p w14:paraId="727B22D5">
            <w:pPr>
              <w:spacing w:line="360" w:lineRule="exact"/>
              <w:rPr>
                <w:rFonts w:asciiTheme="minorEastAsia" w:hAnsiTheme="minorEastAsia" w:eastAsiaTheme="minorEastAsia"/>
                <w:sz w:val="24"/>
              </w:rPr>
            </w:pPr>
          </w:p>
          <w:p w14:paraId="11D1FCE4">
            <w:pPr>
              <w:spacing w:line="360" w:lineRule="exact"/>
              <w:rPr>
                <w:rFonts w:asciiTheme="minorEastAsia" w:hAnsiTheme="minorEastAsia" w:eastAsiaTheme="minorEastAsia"/>
                <w:sz w:val="24"/>
              </w:rPr>
            </w:pPr>
          </w:p>
          <w:p w14:paraId="0CF9C70C">
            <w:pPr>
              <w:spacing w:line="360" w:lineRule="exact"/>
              <w:rPr>
                <w:rFonts w:asciiTheme="minorEastAsia" w:hAnsiTheme="minorEastAsia" w:eastAsiaTheme="minorEastAsia"/>
                <w:sz w:val="24"/>
              </w:rPr>
            </w:pPr>
          </w:p>
          <w:p w14:paraId="0E4357AD">
            <w:pPr>
              <w:spacing w:line="360" w:lineRule="exact"/>
              <w:rPr>
                <w:rFonts w:asciiTheme="minorEastAsia" w:hAnsiTheme="minorEastAsia" w:eastAsiaTheme="minorEastAsia"/>
                <w:sz w:val="24"/>
              </w:rPr>
            </w:pPr>
          </w:p>
          <w:p w14:paraId="4E3487E3">
            <w:pPr>
              <w:spacing w:line="360" w:lineRule="exact"/>
              <w:rPr>
                <w:rFonts w:asciiTheme="minorEastAsia" w:hAnsiTheme="minorEastAsia" w:eastAsiaTheme="minorEastAsia"/>
                <w:sz w:val="24"/>
              </w:rPr>
            </w:pPr>
          </w:p>
          <w:p w14:paraId="46478716">
            <w:pPr>
              <w:spacing w:line="360" w:lineRule="exact"/>
              <w:rPr>
                <w:rFonts w:asciiTheme="minorEastAsia" w:hAnsiTheme="minorEastAsia" w:eastAsiaTheme="minorEastAsia"/>
                <w:sz w:val="24"/>
              </w:rPr>
            </w:pPr>
          </w:p>
          <w:p w14:paraId="77B865E1">
            <w:pPr>
              <w:spacing w:line="360" w:lineRule="exact"/>
              <w:rPr>
                <w:rFonts w:asciiTheme="minorEastAsia" w:hAnsiTheme="minorEastAsia" w:eastAsiaTheme="minorEastAsia"/>
                <w:sz w:val="24"/>
              </w:rPr>
            </w:pPr>
          </w:p>
          <w:p w14:paraId="2D143C2D">
            <w:pPr>
              <w:spacing w:line="360" w:lineRule="exact"/>
              <w:rPr>
                <w:rFonts w:asciiTheme="minorEastAsia" w:hAnsiTheme="minorEastAsia" w:eastAsiaTheme="minorEastAsia"/>
                <w:sz w:val="24"/>
              </w:rPr>
            </w:pPr>
          </w:p>
          <w:p w14:paraId="2D55B51E">
            <w:pPr>
              <w:spacing w:line="360" w:lineRule="exact"/>
              <w:rPr>
                <w:rFonts w:asciiTheme="minorEastAsia" w:hAnsiTheme="minorEastAsia" w:eastAsiaTheme="minorEastAsia"/>
                <w:sz w:val="24"/>
              </w:rPr>
            </w:pPr>
          </w:p>
          <w:p w14:paraId="2A4242D2">
            <w:pPr>
              <w:ind w:right="480" w:firstLine="3960" w:firstLineChars="1650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指导教师签名：</w:t>
            </w:r>
          </w:p>
          <w:p w14:paraId="593FECDF">
            <w:pPr>
              <w:jc w:val="right"/>
              <w:rPr>
                <w:rFonts w:asciiTheme="minorEastAsia" w:hAnsiTheme="minorEastAsia" w:eastAsiaTheme="minorEastAsia"/>
                <w:sz w:val="24"/>
              </w:rPr>
            </w:pPr>
          </w:p>
          <w:p w14:paraId="6BACE452">
            <w:pPr>
              <w:jc w:val="right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年    月    日</w:t>
            </w:r>
          </w:p>
          <w:p w14:paraId="5E43C0F8">
            <w:pPr>
              <w:spacing w:line="360" w:lineRule="exact"/>
              <w:rPr>
                <w:rFonts w:asciiTheme="minorEastAsia" w:hAnsiTheme="minorEastAsia" w:eastAsia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>（由指导教师、培养对象根据《湖州师范学院青年教师助讲培养制度实施办法》要求共商制定培养计划，内容包括培养目标、培养内容、主要措施等，可续表。）</w:t>
            </w:r>
          </w:p>
        </w:tc>
      </w:tr>
      <w:tr w14:paraId="19594C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  <w:jc w:val="center"/>
        </w:trPr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04BA24"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学院意见</w:t>
            </w:r>
          </w:p>
        </w:tc>
        <w:tc>
          <w:tcPr>
            <w:tcW w:w="7209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410B2A6F">
            <w:pPr>
              <w:tabs>
                <w:tab w:val="left" w:pos="4662"/>
                <w:tab w:val="left" w:pos="4932"/>
              </w:tabs>
              <w:ind w:right="1200"/>
              <w:rPr>
                <w:rFonts w:asciiTheme="minorEastAsia" w:hAnsiTheme="minorEastAsia" w:eastAsiaTheme="minorEastAsia"/>
                <w:sz w:val="24"/>
              </w:rPr>
            </w:pPr>
          </w:p>
          <w:p w14:paraId="2871EE49">
            <w:pPr>
              <w:tabs>
                <w:tab w:val="left" w:pos="4662"/>
                <w:tab w:val="left" w:pos="4932"/>
              </w:tabs>
              <w:ind w:right="240" w:firstLine="5280" w:firstLineChars="2200"/>
              <w:jc w:val="right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学  院（盖章）                                            年    月    日</w:t>
            </w:r>
          </w:p>
        </w:tc>
      </w:tr>
      <w:tr w14:paraId="6C44F7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6" w:hRule="atLeast"/>
          <w:jc w:val="center"/>
        </w:trPr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76836B"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教师教学发展中心审核意见</w:t>
            </w:r>
          </w:p>
        </w:tc>
        <w:tc>
          <w:tcPr>
            <w:tcW w:w="7209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599B5B5A">
            <w:pPr>
              <w:tabs>
                <w:tab w:val="left" w:pos="4662"/>
                <w:tab w:val="left" w:pos="4932"/>
              </w:tabs>
              <w:rPr>
                <w:rFonts w:asciiTheme="minorEastAsia" w:hAnsiTheme="minorEastAsia" w:eastAsiaTheme="minorEastAsia"/>
                <w:sz w:val="24"/>
              </w:rPr>
            </w:pPr>
          </w:p>
          <w:p w14:paraId="2A923890">
            <w:pPr>
              <w:tabs>
                <w:tab w:val="left" w:pos="4662"/>
                <w:tab w:val="left" w:pos="4932"/>
              </w:tabs>
              <w:ind w:firstLine="4080" w:firstLineChars="1700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 xml:space="preserve"> 教师教学发展中心（盖章）</w:t>
            </w:r>
          </w:p>
          <w:p w14:paraId="0EE8D791">
            <w:pPr>
              <w:jc w:val="right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 xml:space="preserve">                                            年    月    日</w:t>
            </w:r>
          </w:p>
        </w:tc>
      </w:tr>
    </w:tbl>
    <w:p w14:paraId="206192DA"/>
    <w:sectPr>
      <w:pgSz w:w="11906" w:h="16838"/>
      <w:pgMar w:top="1383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EwYzI5YWZkNjEzMTc2N2NjYWMzMTc2NjkzNjdmZmYifQ=="/>
    <w:docVar w:name="KSO_WPS_MARK_KEY" w:val="503905c5-98b5-4a43-86c7-48f82f0f7318"/>
  </w:docVars>
  <w:rsids>
    <w:rsidRoot w:val="00860BE6"/>
    <w:rsid w:val="00860BE6"/>
    <w:rsid w:val="00A74BBB"/>
    <w:rsid w:val="00AC402E"/>
    <w:rsid w:val="00CF7A9E"/>
    <w:rsid w:val="04BC17D7"/>
    <w:rsid w:val="7AA35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Char"/>
    <w:basedOn w:val="5"/>
    <w:link w:val="3"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196</Words>
  <Characters>196</Characters>
  <Lines>2</Lines>
  <Paragraphs>1</Paragraphs>
  <TotalTime>0</TotalTime>
  <ScaleCrop>false</ScaleCrop>
  <LinksUpToDate>false</LinksUpToDate>
  <CharactersWithSpaces>311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2022-09-14T02:00:00Z</dcterms:created>
  <dc:creator>Windows 用户</dc:creator>
  <cp:lastModifiedBy>fish</cp:lastModifiedBy>
  <dcterms:modified xsi:type="dcterms:W3CDTF">2026-09-10T08:10:23Z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01B07EE39D884E3CB6AFC1B1E9874A29</vt:lpwstr>
  </property>
  <property fmtid="{D5CDD505-2E9C-101B-9397-08002B2CF9AE}" pid="4" name="KSOTemplateDocerSaveRecord">
    <vt:lpwstr>eyJoZGlkIjoiODEwYzI5YWZkNjEzMTc2N2NjYWMzMTc2NjkzNjdmZmYiLCJ1c2VySWQiOiIxMDMyOTU4Mzk5In0=</vt:lpwstr>
  </property>
</Properties>
</file>